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Załącznik nr  2 do Zapytania Ofertowego 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br/>
      </w:r>
      <w:r w:rsidR="009D7FF1">
        <w:rPr>
          <w:rFonts w:asciiTheme="minorHAnsi" w:hAnsiTheme="minorHAnsi"/>
          <w:b/>
          <w:sz w:val="16"/>
          <w:szCs w:val="16"/>
          <w:lang w:eastAsia="ar-SA"/>
        </w:rPr>
        <w:t>nr 1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>/2017</w:t>
      </w:r>
      <w:r w:rsidR="009D7FF1">
        <w:rPr>
          <w:rFonts w:asciiTheme="minorHAnsi" w:hAnsiTheme="minorHAnsi"/>
          <w:b/>
          <w:sz w:val="16"/>
          <w:szCs w:val="16"/>
          <w:lang w:eastAsia="ar-SA"/>
        </w:rPr>
        <w:t>6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733C7A" w:rsidRPr="00AB780B" w:rsidRDefault="00733C7A" w:rsidP="00733C7A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="Arial"/>
          <w:lang w:eastAsia="pl-PL"/>
        </w:rPr>
      </w:pPr>
      <w:r w:rsidRPr="00AB780B">
        <w:rPr>
          <w:rFonts w:asciiTheme="minorHAnsi" w:hAnsiTheme="minorHAnsi" w:cs="Arial"/>
          <w:bCs/>
          <w:color w:val="000000"/>
          <w:w w:val="96"/>
          <w:lang w:eastAsia="pl-PL"/>
        </w:rPr>
        <w:t xml:space="preserve">„ </w:t>
      </w:r>
      <w:r w:rsidRPr="00AB780B">
        <w:rPr>
          <w:rFonts w:asciiTheme="minorHAnsi" w:hAnsiTheme="minorHAnsi" w:cs="Arial"/>
          <w:lang w:eastAsia="pl-PL"/>
        </w:rPr>
        <w:t xml:space="preserve">Projekt wsparcia edukacyjno-wychowawczego realizowany w świetlicy środowiskowej                 w Kielcach </w:t>
      </w:r>
      <w:r w:rsidRPr="00AB780B">
        <w:rPr>
          <w:rFonts w:asciiTheme="minorHAnsi" w:hAnsiTheme="minorHAnsi" w:cs="Arial"/>
          <w:bCs/>
          <w:color w:val="000000"/>
          <w:w w:val="96"/>
          <w:lang w:eastAsia="pl-PL"/>
        </w:rPr>
        <w:t>”</w:t>
      </w:r>
    </w:p>
    <w:p w:rsidR="00733C7A" w:rsidRPr="00AB780B" w:rsidRDefault="00733C7A" w:rsidP="00733C7A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asciiTheme="minorHAnsi" w:hAnsiTheme="minorHAnsi" w:cs="Arial"/>
          <w:lang w:eastAsia="pl-PL"/>
        </w:rPr>
      </w:pPr>
      <w:r w:rsidRPr="00AB780B">
        <w:rPr>
          <w:rFonts w:asciiTheme="minorHAnsi" w:hAnsiTheme="minorHAnsi" w:cs="Arial"/>
          <w:bCs/>
          <w:color w:val="000000"/>
          <w:w w:val="96"/>
          <w:lang w:eastAsia="pl-PL"/>
        </w:rPr>
        <w:t xml:space="preserve">Nr umowy </w:t>
      </w:r>
      <w:r w:rsidRPr="00AB780B">
        <w:rPr>
          <w:rFonts w:asciiTheme="minorHAnsi" w:hAnsiTheme="minorHAnsi" w:cs="Arial"/>
          <w:lang w:eastAsia="pl-PL"/>
        </w:rPr>
        <w:t>RPSW.09.02.01-26-0052/15-00</w:t>
      </w:r>
    </w:p>
    <w:p w:rsidR="00733C7A" w:rsidRPr="00AB780B" w:rsidRDefault="00733C7A" w:rsidP="00733C7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color w:val="000000"/>
          <w:w w:val="96"/>
          <w:lang w:eastAsia="pl-PL"/>
        </w:rPr>
      </w:pPr>
      <w:r w:rsidRPr="00AB780B">
        <w:rPr>
          <w:rFonts w:asciiTheme="minorHAnsi" w:hAnsiTheme="minorHAnsi" w:cs="Arial"/>
          <w:bCs/>
          <w:color w:val="000000"/>
          <w:w w:val="96"/>
          <w:lang w:eastAsia="pl-PL"/>
        </w:rPr>
        <w:t>współfinansowanego ze środków Europejskiego Funduszu Społecznego w ramach Programu Operacyjnego  Województwa Świętokrzyskiego na lata 2014-2020</w:t>
      </w: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Pr="00C14E2D" w:rsidRDefault="00D942D0" w:rsidP="0051366E">
      <w:pPr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C14E2D">
        <w:rPr>
          <w:rFonts w:asciiTheme="minorHAnsi" w:hAnsiTheme="minorHAnsi"/>
          <w:sz w:val="20"/>
          <w:szCs w:val="20"/>
        </w:rPr>
        <w:t xml:space="preserve">Przystępując do postępowania o udzielenie zamówienia na świadczenie </w:t>
      </w:r>
      <w:r w:rsidR="00183BB4" w:rsidRPr="00C14E2D">
        <w:rPr>
          <w:rFonts w:asciiTheme="minorHAnsi" w:hAnsiTheme="minorHAnsi"/>
          <w:sz w:val="20"/>
          <w:szCs w:val="20"/>
          <w:lang w:eastAsia="ar-SA"/>
        </w:rPr>
        <w:t>usług</w:t>
      </w:r>
      <w:r w:rsidR="00BE7385" w:rsidRPr="00C14E2D">
        <w:rPr>
          <w:rFonts w:asciiTheme="minorHAnsi" w:hAnsiTheme="minorHAnsi"/>
          <w:sz w:val="20"/>
          <w:szCs w:val="20"/>
          <w:lang w:eastAsia="ar-SA"/>
        </w:rPr>
        <w:t xml:space="preserve"> przeprowadzenia </w:t>
      </w:r>
      <w:r w:rsidR="0051366E" w:rsidRPr="00C14E2D">
        <w:rPr>
          <w:rFonts w:asciiTheme="minorHAnsi" w:hAnsiTheme="minorHAnsi"/>
          <w:sz w:val="20"/>
          <w:szCs w:val="20"/>
          <w:lang w:eastAsia="ar-SA"/>
        </w:rPr>
        <w:t>zaj</w:t>
      </w:r>
      <w:r w:rsidR="00BE7385" w:rsidRPr="00C14E2D">
        <w:rPr>
          <w:rFonts w:asciiTheme="minorHAnsi" w:hAnsiTheme="minorHAnsi"/>
          <w:sz w:val="20"/>
          <w:szCs w:val="20"/>
          <w:lang w:eastAsia="ar-SA"/>
        </w:rPr>
        <w:t>ęć rozwijających umiejętność porozum</w:t>
      </w:r>
      <w:r w:rsidR="009D7FF1">
        <w:rPr>
          <w:rFonts w:asciiTheme="minorHAnsi" w:hAnsiTheme="minorHAnsi"/>
          <w:sz w:val="20"/>
          <w:szCs w:val="20"/>
          <w:lang w:eastAsia="ar-SA"/>
        </w:rPr>
        <w:t>iewania się w języku angielskim, rozwijających kompetencje matematyczne i podstawowe kompetencje naukowo-techniczne,</w:t>
      </w:r>
      <w:bookmarkStart w:id="0" w:name="_GoBack"/>
      <w:bookmarkEnd w:id="0"/>
      <w:r w:rsidR="00BE7385" w:rsidRPr="00C14E2D">
        <w:rPr>
          <w:rFonts w:asciiTheme="minorHAnsi" w:hAnsiTheme="minorHAnsi"/>
          <w:sz w:val="20"/>
          <w:szCs w:val="20"/>
          <w:lang w:eastAsia="ar-SA"/>
        </w:rPr>
        <w:t>rozwijających kompetencje informatyczne*</w:t>
      </w:r>
      <w:r w:rsidR="0051366E" w:rsidRPr="00C14E2D">
        <w:rPr>
          <w:rFonts w:asciiTheme="minorHAnsi" w:hAnsiTheme="minorHAnsi"/>
          <w:sz w:val="20"/>
          <w:szCs w:val="20"/>
          <w:lang w:eastAsia="ar-SA"/>
        </w:rPr>
        <w:t xml:space="preserve">, </w:t>
      </w:r>
      <w:r w:rsidR="00DD07C3" w:rsidRPr="00C14E2D">
        <w:rPr>
          <w:rFonts w:asciiTheme="minorHAnsi" w:hAnsiTheme="minorHAnsi"/>
          <w:sz w:val="20"/>
          <w:szCs w:val="20"/>
          <w:lang w:eastAsia="ar-SA"/>
        </w:rPr>
        <w:t xml:space="preserve">dla uczestników projektu </w:t>
      </w:r>
      <w:r w:rsidRPr="00C14E2D">
        <w:rPr>
          <w:rFonts w:asciiTheme="minorHAnsi" w:hAnsiTheme="minorHAnsi"/>
          <w:sz w:val="20"/>
          <w:szCs w:val="20"/>
          <w:lang w:eastAsia="ar-SA"/>
        </w:rPr>
        <w:t>o</w:t>
      </w:r>
      <w:r w:rsidR="00ED29AD" w:rsidRPr="00C14E2D">
        <w:rPr>
          <w:rFonts w:asciiTheme="minorHAnsi" w:hAnsiTheme="minorHAnsi"/>
          <w:sz w:val="20"/>
          <w:szCs w:val="20"/>
          <w:lang w:eastAsia="ar-SA"/>
        </w:rPr>
        <w:t>świadczam, że</w:t>
      </w:r>
      <w:r w:rsidR="003B0092" w:rsidRPr="00C14E2D">
        <w:rPr>
          <w:rFonts w:asciiTheme="minorHAnsi" w:hAnsiTheme="minorHAnsi"/>
          <w:sz w:val="20"/>
          <w:szCs w:val="20"/>
          <w:lang w:eastAsia="ar-SA"/>
        </w:rPr>
        <w:t xml:space="preserve"> nie jest</w:t>
      </w:r>
      <w:r w:rsidR="00ED29AD" w:rsidRPr="00C14E2D">
        <w:rPr>
          <w:rFonts w:asciiTheme="minorHAnsi" w:hAnsiTheme="minorHAnsi"/>
          <w:sz w:val="20"/>
          <w:szCs w:val="20"/>
          <w:lang w:eastAsia="ar-SA"/>
        </w:rPr>
        <w:t>em</w:t>
      </w:r>
      <w:r w:rsidR="003B0092" w:rsidRPr="00C14E2D">
        <w:rPr>
          <w:rFonts w:asciiTheme="minorHAnsi" w:hAnsiTheme="minorHAnsi"/>
          <w:sz w:val="20"/>
          <w:szCs w:val="20"/>
          <w:lang w:eastAsia="ar-SA"/>
        </w:rPr>
        <w:t xml:space="preserve"> podmiotem powiązanym kapitałowo lub osobowo z Zamawiającym – </w:t>
      </w:r>
      <w:r w:rsidR="00DD07C3" w:rsidRPr="00C14E2D">
        <w:rPr>
          <w:rFonts w:asciiTheme="minorHAnsi" w:hAnsiTheme="minorHAnsi"/>
          <w:sz w:val="20"/>
          <w:szCs w:val="20"/>
          <w:lang w:eastAsia="ar-SA"/>
        </w:rPr>
        <w:t>Stowarzyszeniem Nauczycieli i Wychowawców w Kielcach</w:t>
      </w:r>
      <w:r w:rsidR="003B0092" w:rsidRPr="00C14E2D">
        <w:rPr>
          <w:rFonts w:asciiTheme="minorHAnsi" w:hAnsiTheme="minorHAnsi"/>
          <w:sz w:val="20"/>
          <w:szCs w:val="20"/>
          <w:lang w:eastAsia="ar-SA"/>
        </w:rPr>
        <w:t>, z osobami upoważnionymi do zaciągania zobowiązań  w imieniu Zamawiającego lub osobami wykonującymi w imieniu Zamawiającego czynności związane z przygotowaniem i przeprowadzeni</w:t>
      </w:r>
      <w:r w:rsidR="00ED29AD" w:rsidRPr="00C14E2D">
        <w:rPr>
          <w:rFonts w:asciiTheme="minorHAnsi" w:hAnsiTheme="minorHAnsi"/>
          <w:sz w:val="20"/>
          <w:szCs w:val="20"/>
          <w:lang w:eastAsia="ar-SA"/>
        </w:rPr>
        <w:t xml:space="preserve">em procedury wyboru Wykonawcy, </w:t>
      </w:r>
      <w:r w:rsidR="003B0092" w:rsidRPr="00C14E2D">
        <w:rPr>
          <w:rFonts w:asciiTheme="minorHAnsi" w:hAnsiTheme="minorHAnsi"/>
          <w:sz w:val="20"/>
          <w:szCs w:val="20"/>
          <w:lang w:eastAsia="ar-SA"/>
        </w:rPr>
        <w:t>w szczególności poprzez: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D942D0">
      <w:pPr>
        <w:suppressAutoHyphens/>
        <w:spacing w:line="360" w:lineRule="auto"/>
        <w:ind w:left="4390" w:firstLine="566"/>
        <w:jc w:val="both"/>
        <w:rPr>
          <w:rFonts w:asciiTheme="minorHAnsi" w:hAnsiTheme="minorHAnsi"/>
          <w:bCs/>
          <w:lang w:eastAsia="ar-SA"/>
        </w:rPr>
      </w:pPr>
    </w:p>
    <w:p w:rsidR="003B0092" w:rsidRPr="00C14E2D" w:rsidRDefault="00DD07C3" w:rsidP="00DD07C3">
      <w:pPr>
        <w:pStyle w:val="Akapitzlist"/>
        <w:suppressAutoHyphens/>
        <w:spacing w:line="240" w:lineRule="auto"/>
        <w:ind w:left="1080"/>
        <w:rPr>
          <w:rFonts w:asciiTheme="minorHAnsi" w:hAnsiTheme="minorHAnsi"/>
          <w:sz w:val="18"/>
          <w:szCs w:val="18"/>
          <w:lang w:eastAsia="ar-SA"/>
        </w:rPr>
      </w:pPr>
      <w:r w:rsidRPr="00C14E2D">
        <w:rPr>
          <w:rFonts w:asciiTheme="minorHAnsi" w:hAnsiTheme="minorHAnsi"/>
          <w:sz w:val="18"/>
          <w:szCs w:val="18"/>
          <w:lang w:eastAsia="ar-SA"/>
        </w:rPr>
        <w:t>*niepotrzebne skreślić</w:t>
      </w:r>
    </w:p>
    <w:p w:rsidR="003B0092" w:rsidRPr="00C14E2D" w:rsidRDefault="003B0092" w:rsidP="003B0092">
      <w:pPr>
        <w:suppressAutoHyphens/>
        <w:spacing w:line="240" w:lineRule="auto"/>
        <w:jc w:val="right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7F5081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left:0;text-align:left;margin-left:23.75pt;margin-top:10.3pt;width:180pt;height: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<v:textbox>
              <w:txbxContent>
                <w:p w:rsidR="00850DB8" w:rsidRPr="00123AC5" w:rsidRDefault="00850DB8" w:rsidP="00850DB8">
                  <w:pPr>
                    <w:spacing w:before="240" w:after="60"/>
                    <w:ind w:right="241"/>
                    <w:outlineLvl w:val="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</w:t>
                  </w:r>
                  <w:r w:rsidRPr="00123AC5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           (</w:t>
                  </w:r>
                  <w:r w:rsidR="00DD07C3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miejscowość</w:t>
                  </w:r>
                  <w:r w:rsidRPr="00123AC5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, data)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eastAsia="pl-PL"/>
        </w:rPr>
        <w:pict>
          <v:shape id="Pole tekstowe 7" o:spid="_x0000_s1027" type="#_x0000_t202" style="position:absolute;left:0;text-align:left;margin-left:287.4pt;margin-top:10.35pt;width:194.4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<v:textbox>
              <w:txbxContent>
                <w:p w:rsidR="00850DB8" w:rsidRPr="00123AC5" w:rsidRDefault="00850DB8" w:rsidP="00850DB8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………………………………………………</w:t>
                  </w:r>
                  <w:r w:rsidRPr="00123AC5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123AC5">
                    <w:rPr>
                      <w:rFonts w:ascii="Times New Roman" w:hAnsi="Times New Roman"/>
                      <w:i/>
                      <w:sz w:val="16"/>
                      <w:szCs w:val="18"/>
                    </w:rPr>
                    <w:t>(podpis Wykonawcy</w:t>
                  </w:r>
                  <w:r w:rsidRPr="00123AC5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3B0092" w:rsidRPr="00E943DB" w:rsidRDefault="003B0092" w:rsidP="00733C7A"/>
    <w:sectPr w:rsidR="003B0092" w:rsidRPr="00E943DB" w:rsidSect="00D52D80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81" w:rsidRDefault="00610081" w:rsidP="00F57844">
      <w:pPr>
        <w:spacing w:after="0" w:line="240" w:lineRule="auto"/>
      </w:pPr>
      <w:r>
        <w:separator/>
      </w:r>
    </w:p>
  </w:endnote>
  <w:endnote w:type="continuationSeparator" w:id="1">
    <w:p w:rsidR="00610081" w:rsidRDefault="00610081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81" w:rsidRDefault="00610081" w:rsidP="00F57844">
      <w:pPr>
        <w:spacing w:after="0" w:line="240" w:lineRule="auto"/>
      </w:pPr>
      <w:r>
        <w:separator/>
      </w:r>
    </w:p>
  </w:footnote>
  <w:footnote w:type="continuationSeparator" w:id="1">
    <w:p w:rsidR="00610081" w:rsidRDefault="00610081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/>
    </w:tblPr>
    <w:tblGrid>
      <w:gridCol w:w="2660"/>
      <w:gridCol w:w="3118"/>
      <w:gridCol w:w="3402"/>
    </w:tblGrid>
    <w:tr w:rsidR="00DD07C3" w:rsidRPr="00E4656B" w:rsidTr="008A5607">
      <w:trPr>
        <w:jc w:val="center"/>
      </w:trPr>
      <w:tc>
        <w:tcPr>
          <w:tcW w:w="2660" w:type="dxa"/>
          <w:vAlign w:val="center"/>
        </w:tcPr>
        <w:p w:rsidR="00DD07C3" w:rsidRPr="00E4656B" w:rsidRDefault="00DD07C3" w:rsidP="008A5607">
          <w:pPr>
            <w:spacing w:line="360" w:lineRule="auto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1301499" cy="539497"/>
                <wp:effectExtent l="19050" t="0" r="0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kolor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499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DD07C3" w:rsidRPr="00E4656B" w:rsidRDefault="00DD07C3" w:rsidP="008A5607">
          <w:pPr>
            <w:spacing w:line="360" w:lineRule="auto"/>
            <w:ind w:left="98"/>
            <w:jc w:val="center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1155194" cy="539497"/>
                <wp:effectExtent l="19050" t="0" r="6856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s_kolor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194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DD07C3" w:rsidRPr="00E4656B" w:rsidRDefault="00DD07C3" w:rsidP="008A5607">
          <w:pPr>
            <w:spacing w:line="360" w:lineRule="auto"/>
            <w:ind w:right="-108"/>
            <w:jc w:val="right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2020828" cy="539497"/>
                <wp:effectExtent l="19050" t="0" r="0" b="0"/>
                <wp:docPr id="3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kolor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2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  <w:p w:rsidR="00F57844" w:rsidRDefault="00F57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7844"/>
    <w:rsid w:val="000302A6"/>
    <w:rsid w:val="0003413E"/>
    <w:rsid w:val="00087042"/>
    <w:rsid w:val="00122946"/>
    <w:rsid w:val="00175776"/>
    <w:rsid w:val="00183BB4"/>
    <w:rsid w:val="00237AF2"/>
    <w:rsid w:val="00244051"/>
    <w:rsid w:val="00296858"/>
    <w:rsid w:val="00303B9D"/>
    <w:rsid w:val="003753CF"/>
    <w:rsid w:val="003B0092"/>
    <w:rsid w:val="00477391"/>
    <w:rsid w:val="0051366E"/>
    <w:rsid w:val="005E3C96"/>
    <w:rsid w:val="00610081"/>
    <w:rsid w:val="00650E2D"/>
    <w:rsid w:val="006C64ED"/>
    <w:rsid w:val="006D1441"/>
    <w:rsid w:val="00733C7A"/>
    <w:rsid w:val="007F5081"/>
    <w:rsid w:val="00850DB8"/>
    <w:rsid w:val="00861EED"/>
    <w:rsid w:val="009B676F"/>
    <w:rsid w:val="009D7FF1"/>
    <w:rsid w:val="00A02B7B"/>
    <w:rsid w:val="00A233A1"/>
    <w:rsid w:val="00A35741"/>
    <w:rsid w:val="00A46D44"/>
    <w:rsid w:val="00A50F5A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36924"/>
    <w:rsid w:val="00C825DF"/>
    <w:rsid w:val="00CA196D"/>
    <w:rsid w:val="00CC3AAF"/>
    <w:rsid w:val="00D1034A"/>
    <w:rsid w:val="00D1056A"/>
    <w:rsid w:val="00D20BC9"/>
    <w:rsid w:val="00D52D80"/>
    <w:rsid w:val="00D70BA9"/>
    <w:rsid w:val="00D942D0"/>
    <w:rsid w:val="00DD07C3"/>
    <w:rsid w:val="00E943DB"/>
    <w:rsid w:val="00ED29AD"/>
    <w:rsid w:val="00F45C26"/>
    <w:rsid w:val="00F52258"/>
    <w:rsid w:val="00F558E0"/>
    <w:rsid w:val="00F57844"/>
    <w:rsid w:val="00F8027A"/>
    <w:rsid w:val="00F8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B57D-5AF4-4803-BDEB-1B289217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isiek</cp:lastModifiedBy>
  <cp:revision>2</cp:revision>
  <cp:lastPrinted>2016-12-05T13:00:00Z</cp:lastPrinted>
  <dcterms:created xsi:type="dcterms:W3CDTF">2016-07-01T15:28:00Z</dcterms:created>
  <dcterms:modified xsi:type="dcterms:W3CDTF">2016-07-01T15:28:00Z</dcterms:modified>
</cp:coreProperties>
</file>